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D7289" w14:textId="372B0E8F" w:rsidR="007A12DD" w:rsidRPr="00137027" w:rsidRDefault="00137027" w:rsidP="007A12DD">
      <w:pPr>
        <w:spacing w:line="240" w:lineRule="auto"/>
        <w:rPr>
          <w:rFonts w:ascii="Times New Roman" w:hAnsi="Times New Roman" w:cs="Times New Roman"/>
        </w:rPr>
      </w:pPr>
      <w:r w:rsidRPr="00137027">
        <w:rPr>
          <w:rFonts w:ascii="Times New Roman" w:hAnsi="Times New Roman" w:cs="Times New Roman"/>
          <w:b/>
        </w:rPr>
        <w:t xml:space="preserve">Fig. </w:t>
      </w:r>
      <w:r w:rsidR="008568CC">
        <w:rPr>
          <w:rFonts w:ascii="Times New Roman" w:hAnsi="Times New Roman" w:cs="Times New Roman"/>
          <w:b/>
        </w:rPr>
        <w:t>A.</w:t>
      </w:r>
      <w:bookmarkStart w:id="0" w:name="_GoBack"/>
      <w:bookmarkEnd w:id="0"/>
      <w:r w:rsidRPr="00137027">
        <w:rPr>
          <w:rFonts w:ascii="Times New Roman" w:hAnsi="Times New Roman" w:cs="Times New Roman"/>
          <w:b/>
        </w:rPr>
        <w:t>4</w:t>
      </w:r>
      <w:r w:rsidR="00D74974" w:rsidRPr="00137027">
        <w:rPr>
          <w:rFonts w:ascii="Times New Roman" w:hAnsi="Times New Roman" w:cs="Times New Roman"/>
          <w:b/>
        </w:rPr>
        <w:t xml:space="preserve"> </w:t>
      </w:r>
      <w:bookmarkStart w:id="1" w:name="_Ref50112134"/>
      <w:bookmarkStart w:id="2" w:name="_Ref53411798"/>
      <w:bookmarkStart w:id="3" w:name="_Ref53407660"/>
      <w:bookmarkEnd w:id="1"/>
      <w:bookmarkEnd w:id="2"/>
      <w:bookmarkEnd w:id="3"/>
      <w:r w:rsidR="007A12DD" w:rsidRPr="00137027">
        <w:rPr>
          <w:rFonts w:ascii="Times New Roman" w:hAnsi="Times New Roman" w:cs="Times New Roman"/>
        </w:rPr>
        <w:t>Median field size [ha] in 2018 per crop sequence type for the period 2012 to 2018 in Saxony-Anhalt(</w:t>
      </w:r>
      <w:r w:rsidR="007A12DD" w:rsidRPr="00137027">
        <w:rPr>
          <w:rFonts w:ascii="Times New Roman" w:hAnsi="Times New Roman" w:cs="Times New Roman"/>
          <w:b/>
        </w:rPr>
        <w:t>a</w:t>
      </w:r>
      <w:r w:rsidR="007A12DD" w:rsidRPr="00137027">
        <w:rPr>
          <w:rFonts w:ascii="Times New Roman" w:hAnsi="Times New Roman" w:cs="Times New Roman"/>
        </w:rPr>
        <w:t>), Brandenburg (</w:t>
      </w:r>
      <w:r w:rsidR="007A12DD" w:rsidRPr="00137027">
        <w:rPr>
          <w:rFonts w:ascii="Times New Roman" w:hAnsi="Times New Roman" w:cs="Times New Roman"/>
          <w:b/>
        </w:rPr>
        <w:t>b</w:t>
      </w:r>
      <w:r w:rsidR="007A12DD" w:rsidRPr="00137027">
        <w:rPr>
          <w:rFonts w:ascii="Times New Roman" w:hAnsi="Times New Roman" w:cs="Times New Roman"/>
        </w:rPr>
        <w:t>), Lower Saxony (</w:t>
      </w:r>
      <w:r w:rsidR="007A12DD" w:rsidRPr="00137027">
        <w:rPr>
          <w:rFonts w:ascii="Times New Roman" w:hAnsi="Times New Roman" w:cs="Times New Roman"/>
          <w:b/>
        </w:rPr>
        <w:t>c</w:t>
      </w:r>
      <w:r w:rsidR="007A12DD" w:rsidRPr="00137027">
        <w:rPr>
          <w:rFonts w:ascii="Times New Roman" w:hAnsi="Times New Roman" w:cs="Times New Roman"/>
        </w:rPr>
        <w:t>) and Bavaria (</w:t>
      </w:r>
      <w:r w:rsidR="007A12DD" w:rsidRPr="00137027">
        <w:rPr>
          <w:rFonts w:ascii="Times New Roman" w:hAnsi="Times New Roman" w:cs="Times New Roman"/>
          <w:b/>
        </w:rPr>
        <w:t>d</w:t>
      </w:r>
      <w:r w:rsidR="007A12DD" w:rsidRPr="00137027">
        <w:rPr>
          <w:rFonts w:ascii="Times New Roman" w:hAnsi="Times New Roman" w:cs="Times New Roman"/>
        </w:rPr>
        <w:t xml:space="preserve">). Crop sequence types that </w:t>
      </w:r>
      <w:r w:rsidR="007A12DD" w:rsidRPr="00137027">
        <w:rPr>
          <w:rFonts w:ascii="Times New Roman" w:eastAsia="Calibri" w:hAnsi="Times New Roman" w:cs="Times New Roman"/>
        </w:rPr>
        <w:t>occurred in</w:t>
      </w:r>
      <w:bookmarkStart w:id="4" w:name="_Ref45184967"/>
      <w:r w:rsidR="007A12DD" w:rsidRPr="00137027">
        <w:rPr>
          <w:rFonts w:ascii="Times New Roman" w:hAnsi="Times New Roman" w:cs="Times New Roman"/>
        </w:rPr>
        <w:t xml:space="preserve"> fewer than 25 fields were </w:t>
      </w:r>
      <w:bookmarkEnd w:id="4"/>
      <w:r w:rsidR="007A12DD" w:rsidRPr="00137027">
        <w:rPr>
          <w:rFonts w:ascii="Times New Roman" w:hAnsi="Times New Roman" w:cs="Times New Roman"/>
        </w:rPr>
        <w:t>excluded</w:t>
      </w:r>
      <w:r>
        <w:rPr>
          <w:rFonts w:ascii="Times New Roman" w:hAnsi="Times New Roman" w:cs="Times New Roman"/>
        </w:rPr>
        <w:t>.</w:t>
      </w:r>
    </w:p>
    <w:p w14:paraId="3A4975F5" w14:textId="16BE4ABF" w:rsidR="00DA0CFB" w:rsidRDefault="00D8754E" w:rsidP="00D74974">
      <w:pPr>
        <w:keepNext/>
        <w:jc w:val="center"/>
      </w:pPr>
      <w:r>
        <w:rPr>
          <w:noProof/>
          <w:lang w:val="de-DE" w:eastAsia="de-DE"/>
        </w:rPr>
        <w:drawing>
          <wp:inline distT="0" distB="0" distL="0" distR="0" wp14:anchorId="34364BC6" wp14:editId="616F6871">
            <wp:extent cx="4165101" cy="4130040"/>
            <wp:effectExtent l="0" t="0" r="6985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63" cy="413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433EF"/>
    <w:multiLevelType w:val="hybridMultilevel"/>
    <w:tmpl w:val="77F2DC84"/>
    <w:lvl w:ilvl="0" w:tplc="3C70F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9E2A0E">
      <w:start w:val="1"/>
      <w:numFmt w:val="lowerLetter"/>
      <w:lvlText w:val="%2."/>
      <w:lvlJc w:val="left"/>
      <w:pPr>
        <w:ind w:left="1080" w:hanging="360"/>
      </w:pPr>
    </w:lvl>
    <w:lvl w:ilvl="2" w:tplc="E9E8E600" w:tentative="1">
      <w:start w:val="1"/>
      <w:numFmt w:val="lowerRoman"/>
      <w:lvlText w:val="%3."/>
      <w:lvlJc w:val="right"/>
      <w:pPr>
        <w:ind w:left="1800" w:hanging="180"/>
      </w:pPr>
    </w:lvl>
    <w:lvl w:ilvl="3" w:tplc="407C64CE" w:tentative="1">
      <w:start w:val="1"/>
      <w:numFmt w:val="decimal"/>
      <w:lvlText w:val="%4."/>
      <w:lvlJc w:val="left"/>
      <w:pPr>
        <w:ind w:left="2520" w:hanging="360"/>
      </w:pPr>
    </w:lvl>
    <w:lvl w:ilvl="4" w:tplc="9132BC2A" w:tentative="1">
      <w:start w:val="1"/>
      <w:numFmt w:val="lowerLetter"/>
      <w:lvlText w:val="%5."/>
      <w:lvlJc w:val="left"/>
      <w:pPr>
        <w:ind w:left="3240" w:hanging="360"/>
      </w:pPr>
    </w:lvl>
    <w:lvl w:ilvl="5" w:tplc="24C031B8" w:tentative="1">
      <w:start w:val="1"/>
      <w:numFmt w:val="lowerRoman"/>
      <w:lvlText w:val="%6."/>
      <w:lvlJc w:val="right"/>
      <w:pPr>
        <w:ind w:left="3960" w:hanging="180"/>
      </w:pPr>
    </w:lvl>
    <w:lvl w:ilvl="6" w:tplc="A88812F6" w:tentative="1">
      <w:start w:val="1"/>
      <w:numFmt w:val="decimal"/>
      <w:lvlText w:val="%7."/>
      <w:lvlJc w:val="left"/>
      <w:pPr>
        <w:ind w:left="4680" w:hanging="360"/>
      </w:pPr>
    </w:lvl>
    <w:lvl w:ilvl="7" w:tplc="EA02EEDC" w:tentative="1">
      <w:start w:val="1"/>
      <w:numFmt w:val="lowerLetter"/>
      <w:lvlText w:val="%8."/>
      <w:lvlJc w:val="left"/>
      <w:pPr>
        <w:ind w:left="5400" w:hanging="360"/>
      </w:pPr>
    </w:lvl>
    <w:lvl w:ilvl="8" w:tplc="192051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714D27"/>
    <w:multiLevelType w:val="multilevel"/>
    <w:tmpl w:val="473AD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21"/>
    <w:rsid w:val="00137027"/>
    <w:rsid w:val="00350AA3"/>
    <w:rsid w:val="004939C8"/>
    <w:rsid w:val="005622E4"/>
    <w:rsid w:val="00607264"/>
    <w:rsid w:val="00647FD8"/>
    <w:rsid w:val="006B08D3"/>
    <w:rsid w:val="007A12DD"/>
    <w:rsid w:val="007D229E"/>
    <w:rsid w:val="008568CC"/>
    <w:rsid w:val="00882A34"/>
    <w:rsid w:val="008C3053"/>
    <w:rsid w:val="008F19EA"/>
    <w:rsid w:val="009F5F71"/>
    <w:rsid w:val="00B60D22"/>
    <w:rsid w:val="00CB72C4"/>
    <w:rsid w:val="00D74974"/>
    <w:rsid w:val="00D8754E"/>
    <w:rsid w:val="00DA0CFB"/>
    <w:rsid w:val="00DB13A2"/>
    <w:rsid w:val="00DC2714"/>
    <w:rsid w:val="00E431C2"/>
    <w:rsid w:val="00EE392D"/>
    <w:rsid w:val="00EE5221"/>
    <w:rsid w:val="00F5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0D5D"/>
  <w15:chartTrackingRefBased/>
  <w15:docId w15:val="{63593268-1325-4AF7-BD6C-D883741E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5221"/>
    <w:pPr>
      <w:spacing w:line="480" w:lineRule="auto"/>
      <w:jc w:val="both"/>
    </w:pPr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5221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5221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paragraph" w:styleId="Listenabsatz">
    <w:name w:val="List Paragraph"/>
    <w:basedOn w:val="Standard"/>
    <w:uiPriority w:val="34"/>
    <w:qFormat/>
    <w:rsid w:val="00EE522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E5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E5221"/>
    <w:pPr>
      <w:spacing w:after="200" w:line="240" w:lineRule="auto"/>
    </w:pPr>
    <w:rPr>
      <w:iCs/>
      <w:szCs w:val="18"/>
    </w:rPr>
  </w:style>
  <w:style w:type="character" w:styleId="Hyperlink">
    <w:name w:val="Hyperlink"/>
    <w:basedOn w:val="Absatz-Standardschriftart"/>
    <w:uiPriority w:val="99"/>
    <w:unhideWhenUsed/>
    <w:rsid w:val="00E431C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31C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E431C2"/>
  </w:style>
  <w:style w:type="paragraph" w:customStyle="1" w:styleId="paragraph">
    <w:name w:val="paragraph"/>
    <w:basedOn w:val="Standard"/>
    <w:rsid w:val="001370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pellingerrorsuperscript">
    <w:name w:val="spellingerrorsuperscript"/>
    <w:basedOn w:val="Absatz-Standardschriftart"/>
    <w:rsid w:val="00137027"/>
  </w:style>
  <w:style w:type="character" w:customStyle="1" w:styleId="eop">
    <w:name w:val="eop"/>
    <w:basedOn w:val="Absatz-Standardschriftart"/>
    <w:rsid w:val="00137027"/>
  </w:style>
  <w:style w:type="paragraph" w:styleId="Funotentext">
    <w:name w:val="footnote text"/>
    <w:basedOn w:val="Standard"/>
    <w:link w:val="FunotentextZchn"/>
    <w:uiPriority w:val="99"/>
    <w:unhideWhenUsed/>
    <w:rsid w:val="00137027"/>
    <w:pPr>
      <w:spacing w:after="0" w:line="360" w:lineRule="auto"/>
      <w:ind w:firstLine="709"/>
    </w:pPr>
    <w:rPr>
      <w:rFonts w:ascii="Calibri" w:eastAsia="Times New Roman" w:hAnsi="Calibri" w:cs="Calibri"/>
      <w:color w:val="000000"/>
      <w:sz w:val="20"/>
      <w:szCs w:val="20"/>
      <w:lang w:val="fr-FR" w:eastAsia="fr-FR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37027"/>
    <w:rPr>
      <w:rFonts w:ascii="Calibri" w:eastAsia="Times New Roman" w:hAnsi="Calibri" w:cs="Calibri"/>
      <w:color w:val="000000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Jaenicke</dc:creator>
  <cp:keywords/>
  <dc:description/>
  <cp:lastModifiedBy>Clemens Jänicke</cp:lastModifiedBy>
  <cp:revision>10</cp:revision>
  <dcterms:created xsi:type="dcterms:W3CDTF">2020-12-09T17:24:00Z</dcterms:created>
  <dcterms:modified xsi:type="dcterms:W3CDTF">2022-01-27T15:23:00Z</dcterms:modified>
</cp:coreProperties>
</file>